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33" w:rsidRDefault="00257233" w:rsidP="0025723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8754ED">
        <w:rPr>
          <w:b/>
          <w:sz w:val="28"/>
          <w:szCs w:val="28"/>
        </w:rPr>
        <w:t>МБОУ «Ачерешкинская СШ»</w:t>
      </w:r>
      <w:r>
        <w:rPr>
          <w:sz w:val="28"/>
          <w:szCs w:val="28"/>
        </w:rPr>
        <w:t xml:space="preserve"> </w:t>
      </w:r>
    </w:p>
    <w:p w:rsidR="00257233" w:rsidRDefault="00257233" w:rsidP="0025723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D25007" w:rsidRPr="00D25007">
        <w:rPr>
          <w:b/>
          <w:sz w:val="28"/>
          <w:szCs w:val="28"/>
        </w:rPr>
        <w:t>сполнени</w:t>
      </w:r>
      <w:r w:rsidR="00D25007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D25007">
        <w:rPr>
          <w:b/>
          <w:sz w:val="28"/>
          <w:szCs w:val="28"/>
        </w:rPr>
        <w:t xml:space="preserve"> </w:t>
      </w:r>
      <w:r w:rsidR="00D25007" w:rsidRPr="00D25007">
        <w:rPr>
          <w:b/>
          <w:sz w:val="28"/>
          <w:szCs w:val="28"/>
        </w:rPr>
        <w:t xml:space="preserve"> протокольного поручения</w:t>
      </w:r>
    </w:p>
    <w:p w:rsidR="00257233" w:rsidRDefault="00D25007" w:rsidP="0025723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D25007">
        <w:rPr>
          <w:b/>
          <w:sz w:val="28"/>
          <w:szCs w:val="28"/>
        </w:rPr>
        <w:t xml:space="preserve"> Главы Че</w:t>
      </w:r>
      <w:r w:rsidR="00257233">
        <w:rPr>
          <w:b/>
          <w:sz w:val="28"/>
          <w:szCs w:val="28"/>
        </w:rPr>
        <w:t>ченской Республики</w:t>
      </w:r>
      <w:r w:rsidRPr="00D25007">
        <w:rPr>
          <w:b/>
          <w:sz w:val="28"/>
          <w:szCs w:val="28"/>
        </w:rPr>
        <w:t xml:space="preserve"> </w:t>
      </w:r>
    </w:p>
    <w:p w:rsidR="00D25007" w:rsidRDefault="00D25007" w:rsidP="0025723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D25007">
        <w:rPr>
          <w:b/>
          <w:sz w:val="28"/>
          <w:szCs w:val="28"/>
        </w:rPr>
        <w:t xml:space="preserve">Кадырова </w:t>
      </w:r>
      <w:r w:rsidR="00257233" w:rsidRPr="00D25007">
        <w:rPr>
          <w:b/>
          <w:sz w:val="28"/>
          <w:szCs w:val="28"/>
        </w:rPr>
        <w:t xml:space="preserve">Р. А. </w:t>
      </w:r>
      <w:r w:rsidRPr="00D25007">
        <w:rPr>
          <w:b/>
          <w:sz w:val="28"/>
          <w:szCs w:val="28"/>
        </w:rPr>
        <w:t>№ 01 – 04 от 27. 01. 2015 года</w:t>
      </w:r>
    </w:p>
    <w:p w:rsidR="00257233" w:rsidRDefault="00257233" w:rsidP="0025723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57233" w:rsidRDefault="00257233" w:rsidP="0025723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D25007">
        <w:rPr>
          <w:b/>
          <w:sz w:val="28"/>
          <w:szCs w:val="28"/>
        </w:rPr>
        <w:t>Отчет</w:t>
      </w:r>
    </w:p>
    <w:p w:rsidR="00257233" w:rsidRPr="00D25007" w:rsidRDefault="00257233" w:rsidP="0025723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8754ED">
        <w:rPr>
          <w:b/>
          <w:sz w:val="28"/>
          <w:szCs w:val="28"/>
        </w:rPr>
        <w:t>о проведенной беседе на тему:</w:t>
      </w:r>
    </w:p>
    <w:p w:rsidR="00257233" w:rsidRPr="00257233" w:rsidRDefault="00257233" w:rsidP="0025723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257233">
        <w:rPr>
          <w:b/>
          <w:sz w:val="28"/>
        </w:rPr>
        <w:t xml:space="preserve"> «Цена мира на чеченской земле»</w:t>
      </w:r>
      <w:r w:rsidRPr="00257233">
        <w:rPr>
          <w:b/>
          <w:sz w:val="28"/>
          <w:szCs w:val="28"/>
        </w:rPr>
        <w:t>.</w:t>
      </w:r>
    </w:p>
    <w:p w:rsidR="000D7CB9" w:rsidRDefault="00E863BD" w:rsidP="00257233">
      <w:pPr>
        <w:pStyle w:val="a5"/>
        <w:spacing w:before="0" w:beforeAutospacing="0" w:after="0" w:afterAutospacing="0"/>
        <w:rPr>
          <w:sz w:val="28"/>
          <w:szCs w:val="28"/>
        </w:rPr>
      </w:pPr>
      <w:r w:rsidRPr="00257233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1019175</wp:posOffset>
            </wp:positionV>
            <wp:extent cx="3495675" cy="2095500"/>
            <wp:effectExtent l="19050" t="0" r="9525" b="0"/>
            <wp:wrapThrough wrapText="bothSides">
              <wp:wrapPolygon edited="0">
                <wp:start x="-118" y="0"/>
                <wp:lineTo x="-118" y="21404"/>
                <wp:lineTo x="21659" y="21404"/>
                <wp:lineTo x="21659" y="0"/>
                <wp:lineTo x="-118" y="0"/>
              </wp:wrapPolygon>
            </wp:wrapThrough>
            <wp:docPr id="5" name="Рисунок 5" descr="C:\Users\1\Desktop\фоткиии\IMG-20190227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киии\IMG-20190227-WA00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007" w:rsidRPr="00257233">
        <w:rPr>
          <w:b/>
          <w:sz w:val="28"/>
          <w:szCs w:val="28"/>
        </w:rPr>
        <w:t xml:space="preserve">Во исполнение протокольного поручения Главы Чеченской Республики Кадырова </w:t>
      </w:r>
      <w:r w:rsidR="00257233" w:rsidRPr="00257233">
        <w:rPr>
          <w:b/>
          <w:sz w:val="28"/>
          <w:szCs w:val="28"/>
        </w:rPr>
        <w:t xml:space="preserve">Р. А. </w:t>
      </w:r>
      <w:r w:rsidR="00D25007" w:rsidRPr="00257233">
        <w:rPr>
          <w:b/>
          <w:sz w:val="28"/>
          <w:szCs w:val="28"/>
        </w:rPr>
        <w:t xml:space="preserve">за № </w:t>
      </w:r>
      <w:r w:rsidR="00257233">
        <w:rPr>
          <w:b/>
          <w:sz w:val="28"/>
          <w:szCs w:val="28"/>
        </w:rPr>
        <w:t>01</w:t>
      </w:r>
      <w:r w:rsidR="00D25007" w:rsidRPr="00257233">
        <w:rPr>
          <w:b/>
          <w:sz w:val="28"/>
          <w:szCs w:val="28"/>
        </w:rPr>
        <w:t>– 04 от 27. 01. 2015 года</w:t>
      </w:r>
      <w:r w:rsidR="00D25007">
        <w:rPr>
          <w:sz w:val="28"/>
          <w:szCs w:val="28"/>
        </w:rPr>
        <w:t xml:space="preserve"> в МБОУ «Ачерешкинская СШ» 2</w:t>
      </w:r>
      <w:r w:rsidR="000D7CB9">
        <w:rPr>
          <w:sz w:val="28"/>
          <w:szCs w:val="28"/>
        </w:rPr>
        <w:t>8</w:t>
      </w:r>
      <w:r w:rsidR="00D25007">
        <w:rPr>
          <w:sz w:val="28"/>
          <w:szCs w:val="28"/>
        </w:rPr>
        <w:t xml:space="preserve">.02.2019г., </w:t>
      </w:r>
      <w:r w:rsidR="000D7CB9">
        <w:rPr>
          <w:sz w:val="28"/>
          <w:szCs w:val="28"/>
        </w:rPr>
        <w:t xml:space="preserve">ЗДВР, педагог по ДНВ, учитель ОБЖ и </w:t>
      </w:r>
      <w:proofErr w:type="spellStart"/>
      <w:proofErr w:type="gramStart"/>
      <w:r w:rsidR="000D7CB9">
        <w:rPr>
          <w:sz w:val="28"/>
          <w:szCs w:val="28"/>
        </w:rPr>
        <w:t>кл.руководители</w:t>
      </w:r>
      <w:proofErr w:type="spellEnd"/>
      <w:proofErr w:type="gramEnd"/>
      <w:r w:rsidR="000D7CB9">
        <w:rPr>
          <w:sz w:val="28"/>
          <w:szCs w:val="28"/>
        </w:rPr>
        <w:t xml:space="preserve"> </w:t>
      </w:r>
      <w:r w:rsidR="00D25007">
        <w:rPr>
          <w:sz w:val="28"/>
          <w:szCs w:val="28"/>
        </w:rPr>
        <w:t>прове</w:t>
      </w:r>
      <w:r w:rsidR="000D7CB9">
        <w:rPr>
          <w:sz w:val="28"/>
          <w:szCs w:val="28"/>
        </w:rPr>
        <w:t>ли</w:t>
      </w:r>
      <w:r w:rsidR="00D25007">
        <w:rPr>
          <w:sz w:val="28"/>
          <w:szCs w:val="28"/>
        </w:rPr>
        <w:t xml:space="preserve"> профилактическ</w:t>
      </w:r>
      <w:r w:rsidR="000D7CB9">
        <w:rPr>
          <w:sz w:val="28"/>
          <w:szCs w:val="28"/>
        </w:rPr>
        <w:t>ую</w:t>
      </w:r>
      <w:r w:rsidR="00D25007">
        <w:rPr>
          <w:sz w:val="28"/>
          <w:szCs w:val="28"/>
        </w:rPr>
        <w:t xml:space="preserve">  бесед</w:t>
      </w:r>
      <w:r w:rsidR="000D7CB9">
        <w:rPr>
          <w:sz w:val="28"/>
          <w:szCs w:val="28"/>
        </w:rPr>
        <w:t>у</w:t>
      </w:r>
      <w:r w:rsidR="00D25007">
        <w:rPr>
          <w:sz w:val="28"/>
          <w:szCs w:val="28"/>
        </w:rPr>
        <w:t xml:space="preserve"> с обучающимися  </w:t>
      </w:r>
      <w:r w:rsidR="00E40731">
        <w:rPr>
          <w:sz w:val="28"/>
          <w:szCs w:val="28"/>
        </w:rPr>
        <w:t>6</w:t>
      </w:r>
      <w:r w:rsidR="00D25007">
        <w:rPr>
          <w:sz w:val="28"/>
          <w:szCs w:val="28"/>
        </w:rPr>
        <w:t>,</w:t>
      </w:r>
      <w:r w:rsidR="00E40731">
        <w:rPr>
          <w:sz w:val="28"/>
          <w:szCs w:val="28"/>
        </w:rPr>
        <w:t>8</w:t>
      </w:r>
      <w:r w:rsidR="000D7CB9">
        <w:rPr>
          <w:sz w:val="28"/>
          <w:szCs w:val="28"/>
        </w:rPr>
        <w:t>,10</w:t>
      </w:r>
      <w:r w:rsidR="00E40731">
        <w:rPr>
          <w:sz w:val="28"/>
          <w:szCs w:val="28"/>
        </w:rPr>
        <w:t xml:space="preserve"> </w:t>
      </w:r>
      <w:proofErr w:type="spellStart"/>
      <w:r w:rsidR="00E40731">
        <w:rPr>
          <w:sz w:val="28"/>
          <w:szCs w:val="28"/>
        </w:rPr>
        <w:t>кл</w:t>
      </w:r>
      <w:proofErr w:type="spellEnd"/>
      <w:r w:rsidR="00E40731">
        <w:rPr>
          <w:sz w:val="28"/>
          <w:szCs w:val="28"/>
        </w:rPr>
        <w:t xml:space="preserve">. на тему: </w:t>
      </w:r>
      <w:r w:rsidR="00E40731" w:rsidRPr="007812C3">
        <w:rPr>
          <w:sz w:val="28"/>
        </w:rPr>
        <w:t xml:space="preserve"> </w:t>
      </w:r>
      <w:r w:rsidR="00E40731" w:rsidRPr="00280068">
        <w:rPr>
          <w:b/>
          <w:sz w:val="28"/>
        </w:rPr>
        <w:t>« Цена мира на чеченской земле»</w:t>
      </w:r>
      <w:r w:rsidR="00D25007" w:rsidRPr="00280068">
        <w:rPr>
          <w:b/>
          <w:sz w:val="28"/>
          <w:szCs w:val="28"/>
        </w:rPr>
        <w:t>.</w:t>
      </w:r>
      <w:r w:rsidR="00E2259F" w:rsidRPr="00280068">
        <w:rPr>
          <w:b/>
          <w:sz w:val="28"/>
          <w:szCs w:val="28"/>
        </w:rPr>
        <w:t xml:space="preserve"> </w:t>
      </w:r>
      <w:r w:rsidR="00E2259F">
        <w:rPr>
          <w:sz w:val="28"/>
          <w:szCs w:val="28"/>
        </w:rPr>
        <w:t xml:space="preserve">Они </w:t>
      </w:r>
      <w:r>
        <w:rPr>
          <w:sz w:val="28"/>
          <w:szCs w:val="28"/>
        </w:rPr>
        <w:t>рассказали,</w:t>
      </w:r>
      <w:r w:rsidR="00E2259F">
        <w:rPr>
          <w:sz w:val="28"/>
          <w:szCs w:val="28"/>
        </w:rPr>
        <w:t xml:space="preserve"> что  </w:t>
      </w:r>
      <w:r w:rsidR="00E2259F">
        <w:rPr>
          <w:b/>
          <w:bCs/>
          <w:i/>
          <w:iCs/>
          <w:sz w:val="28"/>
          <w:szCs w:val="28"/>
        </w:rPr>
        <w:t>д</w:t>
      </w:r>
      <w:r w:rsidR="000D7CB9">
        <w:rPr>
          <w:b/>
          <w:bCs/>
          <w:i/>
          <w:iCs/>
          <w:sz w:val="28"/>
          <w:szCs w:val="28"/>
        </w:rPr>
        <w:t>евять   лет</w:t>
      </w:r>
      <w:bookmarkStart w:id="0" w:name="_GoBack"/>
      <w:bookmarkEnd w:id="0"/>
      <w:r w:rsidR="000D7CB9">
        <w:rPr>
          <w:b/>
          <w:bCs/>
          <w:i/>
          <w:iCs/>
          <w:sz w:val="28"/>
          <w:szCs w:val="28"/>
        </w:rPr>
        <w:t xml:space="preserve">  назад на многострадальную чеченскую землю пришел долгожданный мир. 16 апреля 2009 года Национальный антитеррористический комитет (НАК) передал экстренное сообщение об отмене режима контртеррористической операции на территории ЧР.</w:t>
      </w:r>
    </w:p>
    <w:p w:rsidR="000D7CB9" w:rsidRDefault="000D7CB9" w:rsidP="000D7CB9">
      <w:pPr>
        <w:spacing w:before="225" w:after="225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Замученная, истерзанная, разрушенная, но не сломившаяся перед международным терроризмом Чеченская Республика с радостью встретила эту долгожданную весть. Старики и дети, мужчины и женщины – все, кто пережил кошмар военных ужасов, вздохнули облегченно: «Мир наступил».</w:t>
      </w:r>
    </w:p>
    <w:p w:rsidR="000D7CB9" w:rsidRDefault="00E863BD" w:rsidP="000D7CB9">
      <w:pPr>
        <w:spacing w:before="225" w:after="225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200660</wp:posOffset>
            </wp:positionV>
            <wp:extent cx="3200400" cy="2324100"/>
            <wp:effectExtent l="19050" t="0" r="0" b="0"/>
            <wp:wrapThrough wrapText="bothSides">
              <wp:wrapPolygon edited="0">
                <wp:start x="-129" y="0"/>
                <wp:lineTo x="-129" y="21423"/>
                <wp:lineTo x="21600" y="21423"/>
                <wp:lineTo x="21600" y="0"/>
                <wp:lineTo x="-129" y="0"/>
              </wp:wrapPolygon>
            </wp:wrapThrough>
            <wp:docPr id="6" name="Рисунок 6" descr="C:\Users\1\Desktop\фоткиии\IMG-20190228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киии\IMG-20190228-WA00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7C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 дне мечтал и отдал за него свою жизнь Первый Президент ЧР, Герой России Ахмат-Хаджи Кадыров. Глава республики Р</w:t>
      </w:r>
      <w:r w:rsidR="00E2259F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 w:rsidR="000D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Кадыров довел начатое своим отцом дело до конца. И именно этот день, как одно из событий величайшей значимости в истории чеченского народа, стал праздником.</w:t>
      </w:r>
    </w:p>
    <w:p w:rsidR="000D7CB9" w:rsidRPr="00D25007" w:rsidRDefault="000D7CB9" w:rsidP="00D25007">
      <w:pPr>
        <w:pStyle w:val="a5"/>
        <w:rPr>
          <w:sz w:val="28"/>
          <w:szCs w:val="28"/>
        </w:rPr>
      </w:pPr>
    </w:p>
    <w:p w:rsidR="00D25007" w:rsidRDefault="00D25007" w:rsidP="00FD5F9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</w:p>
    <w:p w:rsidR="00593B61" w:rsidRDefault="00593B61" w:rsidP="00FD5F9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</w:p>
    <w:p w:rsidR="00E863BD" w:rsidRDefault="00E863BD" w:rsidP="00593B6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D25007" w:rsidRPr="00593B61" w:rsidRDefault="00257233" w:rsidP="00593B6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                     </w:t>
      </w:r>
      <w:r w:rsidR="00D25007" w:rsidRPr="00593B6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Зам. ди</w:t>
      </w:r>
      <w:r w:rsidR="00D04EEA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ректора по ВР</w:t>
      </w:r>
      <w:r w:rsidR="00D04EEA">
        <w:rPr>
          <w:rFonts w:ascii="Times New Roman" w:eastAsia="Times New Roman" w:hAnsi="Times New Roman" w:cs="Times New Roman"/>
          <w:b/>
          <w:bCs/>
          <w:iCs/>
          <w:noProof/>
          <w:sz w:val="28"/>
          <w:szCs w:val="24"/>
          <w:lang w:eastAsia="ru-RU"/>
        </w:rPr>
        <w:drawing>
          <wp:inline distT="0" distB="0" distL="0" distR="0">
            <wp:extent cx="1076325" cy="476250"/>
            <wp:effectExtent l="19050" t="0" r="9525" b="0"/>
            <wp:docPr id="1" name="Рисунок 1" descr="C:\Users\1\Desktop\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5007" w:rsidRPr="00593B6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/З.Б.Ибрагимова/</w:t>
      </w:r>
    </w:p>
    <w:p w:rsidR="004A5102" w:rsidRDefault="004A5102"/>
    <w:sectPr w:rsidR="004A5102" w:rsidSect="00593B61">
      <w:pgSz w:w="11906" w:h="16838"/>
      <w:pgMar w:top="709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F96"/>
    <w:rsid w:val="000D7CB9"/>
    <w:rsid w:val="00257233"/>
    <w:rsid w:val="00280068"/>
    <w:rsid w:val="003C7017"/>
    <w:rsid w:val="004926B9"/>
    <w:rsid w:val="004A5102"/>
    <w:rsid w:val="005566A7"/>
    <w:rsid w:val="00587ACF"/>
    <w:rsid w:val="00593B61"/>
    <w:rsid w:val="007074F5"/>
    <w:rsid w:val="007366B6"/>
    <w:rsid w:val="007434AC"/>
    <w:rsid w:val="00BA12E1"/>
    <w:rsid w:val="00BF54F8"/>
    <w:rsid w:val="00D04EEA"/>
    <w:rsid w:val="00D20D3D"/>
    <w:rsid w:val="00D25007"/>
    <w:rsid w:val="00D40A9D"/>
    <w:rsid w:val="00E2259F"/>
    <w:rsid w:val="00E40731"/>
    <w:rsid w:val="00E863BD"/>
    <w:rsid w:val="00F20782"/>
    <w:rsid w:val="00FD5F96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9112E-20F8-4AD1-9B9C-E24A7F7A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02"/>
  </w:style>
  <w:style w:type="paragraph" w:styleId="1">
    <w:name w:val="heading 1"/>
    <w:basedOn w:val="a"/>
    <w:link w:val="10"/>
    <w:uiPriority w:val="9"/>
    <w:qFormat/>
    <w:rsid w:val="00FD5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5F96"/>
    <w:rPr>
      <w:i/>
      <w:iCs/>
    </w:rPr>
  </w:style>
  <w:style w:type="paragraph" w:styleId="a5">
    <w:name w:val="No Spacing"/>
    <w:basedOn w:val="a"/>
    <w:uiPriority w:val="1"/>
    <w:qFormat/>
    <w:rsid w:val="00FD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5F96"/>
  </w:style>
  <w:style w:type="paragraph" w:styleId="a6">
    <w:name w:val="Balloon Text"/>
    <w:basedOn w:val="a"/>
    <w:link w:val="a7"/>
    <w:uiPriority w:val="99"/>
    <w:semiHidden/>
    <w:unhideWhenUsed/>
    <w:rsid w:val="0055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6</cp:revision>
  <dcterms:created xsi:type="dcterms:W3CDTF">2019-03-20T12:09:00Z</dcterms:created>
  <dcterms:modified xsi:type="dcterms:W3CDTF">2020-01-16T11:14:00Z</dcterms:modified>
</cp:coreProperties>
</file>